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7C" w:rsidRPr="00F528C4" w:rsidRDefault="007B6B54" w:rsidP="0009457C">
      <w:pPr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Tarnowskie Góry, dn. 09.10</w:t>
      </w:r>
      <w:r w:rsidR="00FE606A">
        <w:rPr>
          <w:rFonts w:ascii="Times New Roman" w:hAnsi="Times New Roman" w:cs="Times New Roman"/>
        </w:rPr>
        <w:t>.2018</w:t>
      </w:r>
      <w:r w:rsidR="0009457C" w:rsidRPr="00F528C4">
        <w:rPr>
          <w:rFonts w:ascii="Times New Roman" w:hAnsi="Times New Roman" w:cs="Times New Roman"/>
        </w:rPr>
        <w:t xml:space="preserve"> r.</w:t>
      </w:r>
    </w:p>
    <w:p w:rsidR="00644FC4" w:rsidRPr="007B6B54" w:rsidRDefault="00F21F1C" w:rsidP="007B6B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MZUiM.382.16</w:t>
      </w:r>
      <w:r w:rsidR="00FE606A">
        <w:rPr>
          <w:rFonts w:ascii="Times New Roman" w:hAnsi="Times New Roman" w:cs="Times New Roman"/>
          <w:b/>
        </w:rPr>
        <w:t>.2018</w:t>
      </w:r>
    </w:p>
    <w:p w:rsidR="0009457C" w:rsidRPr="00F528C4" w:rsidRDefault="00CD0BD8" w:rsidP="000945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Zapytanie </w:t>
      </w:r>
      <w:r w:rsidR="0009457C" w:rsidRPr="00F528C4">
        <w:rPr>
          <w:rFonts w:ascii="Times New Roman" w:hAnsi="Times New Roman" w:cs="Times New Roman"/>
          <w:b/>
          <w:bCs/>
        </w:rPr>
        <w:t xml:space="preserve">cenowe </w:t>
      </w:r>
      <w:bookmarkStart w:id="0" w:name="_GoBack"/>
      <w:bookmarkEnd w:id="0"/>
      <w:r w:rsidR="0009457C" w:rsidRPr="00F528C4">
        <w:rPr>
          <w:rFonts w:ascii="Times New Roman" w:hAnsi="Times New Roman" w:cs="Times New Roman"/>
          <w:b/>
          <w:bCs/>
        </w:rPr>
        <w:t xml:space="preserve">dla zamówienia publicznego o wartości nieprzekraczającej </w:t>
      </w:r>
    </w:p>
    <w:p w:rsidR="0009457C" w:rsidRDefault="00EC0B7F" w:rsidP="00B0578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28C4">
        <w:rPr>
          <w:rFonts w:ascii="Times New Roman" w:hAnsi="Times New Roman" w:cs="Times New Roman"/>
          <w:b/>
          <w:bCs/>
        </w:rPr>
        <w:t>równowartości 30</w:t>
      </w:r>
      <w:r w:rsidR="0009457C" w:rsidRPr="00F528C4">
        <w:rPr>
          <w:rFonts w:ascii="Times New Roman" w:hAnsi="Times New Roman" w:cs="Times New Roman"/>
          <w:b/>
          <w:bCs/>
        </w:rPr>
        <w:t>.000 euro</w:t>
      </w:r>
    </w:p>
    <w:p w:rsidR="000B5463" w:rsidRPr="00F528C4" w:rsidRDefault="000B5463" w:rsidP="007B6B5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5F6B" w:rsidRPr="00177624" w:rsidRDefault="00C271C2" w:rsidP="000B5463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7624">
        <w:rPr>
          <w:rFonts w:ascii="Times New Roman" w:hAnsi="Times New Roman" w:cs="Times New Roman"/>
        </w:rPr>
        <w:t>W związku z prowadzonym postępowaniem o udzielenie  zamówienia publicznego o wartości nieprzekraczającej równowartości 30.000 euro zwracam się z prośbą o przedstawienie  oferty cenowej wyk</w:t>
      </w:r>
      <w:r w:rsidR="00F85F6B" w:rsidRPr="00177624">
        <w:rPr>
          <w:rFonts w:ascii="Times New Roman" w:hAnsi="Times New Roman" w:cs="Times New Roman"/>
        </w:rPr>
        <w:t xml:space="preserve">onania zamówienia  obejmującego </w:t>
      </w:r>
      <w:r w:rsidRPr="00177624">
        <w:rPr>
          <w:rFonts w:ascii="Times New Roman" w:hAnsi="Times New Roman" w:cs="Times New Roman"/>
        </w:rPr>
        <w:t xml:space="preserve"> wykonanie</w:t>
      </w:r>
      <w:r w:rsidR="00177624" w:rsidRPr="00177624">
        <w:rPr>
          <w:rFonts w:ascii="Times New Roman" w:hAnsi="Times New Roman" w:cs="Times New Roman"/>
        </w:rPr>
        <w:t xml:space="preserve"> zadania pn.: </w:t>
      </w:r>
      <w:r w:rsidRPr="00177624">
        <w:rPr>
          <w:rFonts w:ascii="Times New Roman" w:hAnsi="Times New Roman" w:cs="Times New Roman"/>
        </w:rPr>
        <w:t xml:space="preserve"> </w:t>
      </w:r>
      <w:r w:rsidR="00177624" w:rsidRPr="00177624">
        <w:rPr>
          <w:rFonts w:ascii="Times New Roman" w:hAnsi="Times New Roman" w:cs="Times New Roman"/>
          <w:b/>
        </w:rPr>
        <w:t>„Wykonanie nasadzeń za</w:t>
      </w:r>
      <w:r w:rsidR="00C63C40">
        <w:rPr>
          <w:rFonts w:ascii="Times New Roman" w:hAnsi="Times New Roman" w:cs="Times New Roman"/>
          <w:b/>
        </w:rPr>
        <w:t xml:space="preserve">stępczych </w:t>
      </w:r>
      <w:r w:rsidR="00177624" w:rsidRPr="00177624">
        <w:rPr>
          <w:rFonts w:ascii="Times New Roman" w:hAnsi="Times New Roman" w:cs="Times New Roman"/>
          <w:b/>
        </w:rPr>
        <w:t>w pasie drogowym ulicy Hallera w Tarnowskich Górach”</w:t>
      </w:r>
      <w:r w:rsidR="00F85F6B" w:rsidRPr="00177624">
        <w:rPr>
          <w:rFonts w:ascii="Times New Roman" w:hAnsi="Times New Roman" w:cs="Times New Roman"/>
        </w:rPr>
        <w:t>.</w:t>
      </w:r>
    </w:p>
    <w:p w:rsidR="00BE3EFA" w:rsidRPr="00F528C4" w:rsidRDefault="00BE3EFA" w:rsidP="00B05783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</w:p>
    <w:p w:rsidR="005C742A" w:rsidRPr="007B6B54" w:rsidRDefault="00A92B2D" w:rsidP="007B6B54">
      <w:pPr>
        <w:pStyle w:val="Akapitzlist"/>
        <w:numPr>
          <w:ilvl w:val="0"/>
          <w:numId w:val="8"/>
        </w:numPr>
        <w:tabs>
          <w:tab w:val="left" w:pos="1800"/>
        </w:tabs>
        <w:spacing w:after="0"/>
        <w:ind w:left="357" w:hanging="357"/>
        <w:jc w:val="both"/>
        <w:rPr>
          <w:rFonts w:ascii="Times New Roman" w:hAnsi="Times New Roman" w:cs="Times New Roman"/>
        </w:rPr>
      </w:pPr>
      <w:r w:rsidRPr="00F528C4">
        <w:rPr>
          <w:rFonts w:ascii="Times New Roman" w:hAnsi="Times New Roman" w:cs="Times New Roman"/>
        </w:rPr>
        <w:t>Opis przedmiotu zamówienia</w:t>
      </w:r>
      <w:r w:rsidR="005C742A">
        <w:rPr>
          <w:rFonts w:ascii="Times New Roman" w:hAnsi="Times New Roman" w:cs="Times New Roman"/>
        </w:rPr>
        <w:t>.</w:t>
      </w:r>
    </w:p>
    <w:p w:rsidR="00177624" w:rsidRDefault="00FE606A" w:rsidP="001776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06A">
        <w:rPr>
          <w:rFonts w:ascii="Times New Roman" w:hAnsi="Times New Roman" w:cs="Times New Roman"/>
        </w:rPr>
        <w:t>Przedmiotem zamówienia jest</w:t>
      </w:r>
      <w:r w:rsidR="00177624">
        <w:rPr>
          <w:rFonts w:ascii="Times New Roman" w:hAnsi="Times New Roman" w:cs="Times New Roman"/>
        </w:rPr>
        <w:t xml:space="preserve"> </w:t>
      </w:r>
      <w:r w:rsidR="00177624" w:rsidRPr="00177624">
        <w:rPr>
          <w:rFonts w:ascii="Times New Roman" w:hAnsi="Times New Roman" w:cs="Times New Roman"/>
        </w:rPr>
        <w:t>wykonanie zadania pn.:</w:t>
      </w:r>
      <w:r w:rsidR="00177624">
        <w:rPr>
          <w:rFonts w:ascii="Times New Roman" w:hAnsi="Times New Roman" w:cs="Times New Roman"/>
        </w:rPr>
        <w:t xml:space="preserve"> </w:t>
      </w:r>
      <w:r w:rsidR="00177624" w:rsidRPr="00177624">
        <w:rPr>
          <w:rFonts w:ascii="Times New Roman" w:hAnsi="Times New Roman" w:cs="Times New Roman"/>
          <w:b/>
        </w:rPr>
        <w:t>„Wykonanie nasadzeń z</w:t>
      </w:r>
      <w:r w:rsidR="00C63C40">
        <w:rPr>
          <w:rFonts w:ascii="Times New Roman" w:hAnsi="Times New Roman" w:cs="Times New Roman"/>
          <w:b/>
        </w:rPr>
        <w:t>astępczych</w:t>
      </w:r>
      <w:r w:rsidR="00177624" w:rsidRPr="00177624">
        <w:rPr>
          <w:rFonts w:ascii="Times New Roman" w:hAnsi="Times New Roman" w:cs="Times New Roman"/>
          <w:b/>
        </w:rPr>
        <w:t xml:space="preserve"> w pasie drogowym ulicy Hallera w Tarnowskich Górach”</w:t>
      </w:r>
      <w:r w:rsidR="00177624" w:rsidRPr="00177624">
        <w:rPr>
          <w:rFonts w:ascii="Times New Roman" w:hAnsi="Times New Roman" w:cs="Times New Roman"/>
        </w:rPr>
        <w:t>.</w:t>
      </w:r>
    </w:p>
    <w:p w:rsidR="00177624" w:rsidRDefault="00FE606A" w:rsidP="001776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06A">
        <w:rPr>
          <w:rFonts w:ascii="Times New Roman" w:hAnsi="Times New Roman" w:cs="Times New Roman"/>
        </w:rPr>
        <w:t xml:space="preserve"> </w:t>
      </w:r>
      <w:r w:rsidR="00177624">
        <w:rPr>
          <w:rFonts w:ascii="Times New Roman" w:hAnsi="Times New Roman" w:cs="Times New Roman"/>
        </w:rPr>
        <w:t>Usługę</w:t>
      </w:r>
      <w:r w:rsidR="00F85F6B">
        <w:rPr>
          <w:rFonts w:ascii="Times New Roman" w:hAnsi="Times New Roman" w:cs="Times New Roman"/>
        </w:rPr>
        <w:t xml:space="preserve"> </w:t>
      </w:r>
      <w:r w:rsidR="00177624">
        <w:rPr>
          <w:rFonts w:ascii="Times New Roman" w:hAnsi="Times New Roman" w:cs="Times New Roman"/>
        </w:rPr>
        <w:t xml:space="preserve"> polegającą</w:t>
      </w:r>
      <w:r w:rsidR="001D689C">
        <w:rPr>
          <w:rFonts w:ascii="Times New Roman" w:hAnsi="Times New Roman" w:cs="Times New Roman"/>
        </w:rPr>
        <w:t xml:space="preserve"> na </w:t>
      </w:r>
      <w:r w:rsidR="00177624">
        <w:rPr>
          <w:rFonts w:ascii="Times New Roman" w:hAnsi="Times New Roman" w:cs="Times New Roman"/>
        </w:rPr>
        <w:t xml:space="preserve">posadzeniu 6 drzew (klon zwyczajny) wraz z ich pielęgnacją w okresie 36 miesięcy, należy wykonać </w:t>
      </w:r>
      <w:r w:rsidR="007B6B54">
        <w:rPr>
          <w:rFonts w:ascii="Times New Roman" w:hAnsi="Times New Roman" w:cs="Times New Roman"/>
        </w:rPr>
        <w:t>zgodnie z  przedmiarem robót oraz SST</w:t>
      </w:r>
      <w:r w:rsidR="00C63C40">
        <w:rPr>
          <w:rFonts w:ascii="Times New Roman" w:hAnsi="Times New Roman" w:cs="Times New Roman"/>
        </w:rPr>
        <w:t xml:space="preserve"> i wg wskazań Zamawiającego</w:t>
      </w:r>
      <w:r w:rsidR="007B6B54">
        <w:rPr>
          <w:rFonts w:ascii="Times New Roman" w:hAnsi="Times New Roman" w:cs="Times New Roman"/>
        </w:rPr>
        <w:t>.</w:t>
      </w:r>
    </w:p>
    <w:p w:rsidR="007B6B54" w:rsidRPr="007B6B54" w:rsidRDefault="007B6B54" w:rsidP="007B6B54">
      <w:pPr>
        <w:pStyle w:val="Akapitzlist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329AA">
        <w:rPr>
          <w:rFonts w:ascii="Times New Roman" w:hAnsi="Times New Roman" w:cs="Times New Roman"/>
          <w:sz w:val="24"/>
          <w:szCs w:val="24"/>
        </w:rPr>
        <w:t>Kod CPV zamówienia: 77310000-6 - Usługi sadzenia</w:t>
      </w:r>
      <w:r>
        <w:rPr>
          <w:rFonts w:ascii="Times New Roman" w:hAnsi="Times New Roman" w:cs="Times New Roman"/>
          <w:sz w:val="24"/>
          <w:szCs w:val="24"/>
        </w:rPr>
        <w:t xml:space="preserve"> roślin oraz utrzymania terenów </w:t>
      </w:r>
      <w:r w:rsidRPr="00C329AA">
        <w:rPr>
          <w:rFonts w:ascii="Times New Roman" w:hAnsi="Times New Roman" w:cs="Times New Roman"/>
          <w:sz w:val="24"/>
          <w:szCs w:val="24"/>
        </w:rPr>
        <w:t>zielonych.</w:t>
      </w:r>
    </w:p>
    <w:p w:rsidR="00C271C2" w:rsidRPr="00AE21AE" w:rsidRDefault="00C271C2" w:rsidP="001C5052">
      <w:pPr>
        <w:pStyle w:val="Akapitzlist"/>
        <w:numPr>
          <w:ilvl w:val="0"/>
          <w:numId w:val="8"/>
        </w:numPr>
        <w:tabs>
          <w:tab w:val="left" w:pos="537"/>
        </w:tabs>
        <w:spacing w:after="0"/>
        <w:ind w:left="357" w:hanging="357"/>
        <w:jc w:val="both"/>
        <w:rPr>
          <w:rFonts w:ascii="Times New Roman" w:hAnsi="Times New Roman" w:cs="Times New Roman"/>
        </w:rPr>
      </w:pPr>
      <w:r w:rsidRPr="00AE21AE">
        <w:rPr>
          <w:rFonts w:ascii="Times New Roman" w:hAnsi="Times New Roman" w:cs="Times New Roman"/>
        </w:rPr>
        <w:t xml:space="preserve">Termin złożenia oferty:  </w:t>
      </w:r>
      <w:r w:rsidR="007B6B54">
        <w:rPr>
          <w:rFonts w:ascii="Times New Roman" w:hAnsi="Times New Roman" w:cs="Times New Roman"/>
          <w:b/>
        </w:rPr>
        <w:t>do d</w:t>
      </w:r>
      <w:r w:rsidR="00F21F1C">
        <w:rPr>
          <w:rFonts w:ascii="Times New Roman" w:hAnsi="Times New Roman" w:cs="Times New Roman"/>
          <w:b/>
        </w:rPr>
        <w:t>nia 16</w:t>
      </w:r>
      <w:r w:rsidR="007B6B54">
        <w:rPr>
          <w:rFonts w:ascii="Times New Roman" w:hAnsi="Times New Roman" w:cs="Times New Roman"/>
          <w:b/>
        </w:rPr>
        <w:t>.10</w:t>
      </w:r>
      <w:r w:rsidR="001C5052">
        <w:rPr>
          <w:rFonts w:ascii="Times New Roman" w:hAnsi="Times New Roman" w:cs="Times New Roman"/>
          <w:b/>
        </w:rPr>
        <w:t>.2018</w:t>
      </w:r>
      <w:r w:rsidRPr="00AE21AE">
        <w:rPr>
          <w:rFonts w:ascii="Times New Roman" w:hAnsi="Times New Roman" w:cs="Times New Roman"/>
          <w:b/>
        </w:rPr>
        <w:t xml:space="preserve"> r. włącznie.</w:t>
      </w:r>
    </w:p>
    <w:p w:rsidR="00C271C2" w:rsidRPr="00793DD2" w:rsidRDefault="005C742A" w:rsidP="00C271C2">
      <w:pPr>
        <w:pStyle w:val="Akapitzlist"/>
        <w:numPr>
          <w:ilvl w:val="0"/>
          <w:numId w:val="8"/>
        </w:numPr>
        <w:tabs>
          <w:tab w:val="left" w:pos="537"/>
        </w:tabs>
        <w:spacing w:after="0"/>
        <w:ind w:left="357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 zamówienia</w:t>
      </w:r>
      <w:r w:rsidR="00C271C2" w:rsidRPr="00AE21AE">
        <w:rPr>
          <w:rFonts w:ascii="Times New Roman" w:hAnsi="Times New Roman" w:cs="Times New Roman"/>
        </w:rPr>
        <w:t xml:space="preserve">: od dnia podpisania umowy do dnia  </w:t>
      </w:r>
      <w:r w:rsidR="007B6B54">
        <w:rPr>
          <w:rFonts w:ascii="Times New Roman" w:hAnsi="Times New Roman" w:cs="Times New Roman"/>
          <w:b/>
        </w:rPr>
        <w:t>23.11</w:t>
      </w:r>
      <w:r w:rsidR="001C5052">
        <w:rPr>
          <w:rFonts w:ascii="Times New Roman" w:hAnsi="Times New Roman" w:cs="Times New Roman"/>
          <w:b/>
        </w:rPr>
        <w:t>.2018</w:t>
      </w:r>
      <w:r w:rsidR="00C271C2" w:rsidRPr="00AE21AE">
        <w:rPr>
          <w:rFonts w:ascii="Times New Roman" w:hAnsi="Times New Roman" w:cs="Times New Roman"/>
          <w:b/>
        </w:rPr>
        <w:t xml:space="preserve"> r.</w:t>
      </w:r>
    </w:p>
    <w:p w:rsidR="00810875" w:rsidRDefault="00C271C2" w:rsidP="001C5052">
      <w:pPr>
        <w:pStyle w:val="Akapitzlist"/>
        <w:numPr>
          <w:ilvl w:val="0"/>
          <w:numId w:val="8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AE21AE">
        <w:rPr>
          <w:rFonts w:ascii="Times New Roman" w:hAnsi="Times New Roman" w:cs="Times New Roman"/>
          <w:b/>
        </w:rPr>
        <w:t xml:space="preserve">Ofertę </w:t>
      </w:r>
      <w:r w:rsidR="008B7D3B">
        <w:rPr>
          <w:rFonts w:ascii="Times New Roman" w:hAnsi="Times New Roman" w:cs="Times New Roman"/>
          <w:b/>
        </w:rPr>
        <w:t>zawierającą cenę brutto wykonania zamówienia</w:t>
      </w:r>
      <w:r w:rsidR="00810875">
        <w:rPr>
          <w:rFonts w:ascii="Times New Roman" w:hAnsi="Times New Roman" w:cs="Times New Roman"/>
          <w:b/>
        </w:rPr>
        <w:t xml:space="preserve"> </w:t>
      </w:r>
      <w:r w:rsidR="008B7D3B">
        <w:rPr>
          <w:rFonts w:ascii="Times New Roman" w:hAnsi="Times New Roman" w:cs="Times New Roman"/>
          <w:b/>
        </w:rPr>
        <w:t xml:space="preserve"> </w:t>
      </w:r>
      <w:r w:rsidRPr="00AE21AE">
        <w:rPr>
          <w:rFonts w:ascii="Times New Roman" w:hAnsi="Times New Roman" w:cs="Times New Roman"/>
          <w:b/>
        </w:rPr>
        <w:t>należy złożyć w formie</w:t>
      </w:r>
      <w:r w:rsidR="00810875">
        <w:rPr>
          <w:rFonts w:ascii="Times New Roman" w:hAnsi="Times New Roman" w:cs="Times New Roman"/>
          <w:b/>
        </w:rPr>
        <w:t>:</w:t>
      </w:r>
    </w:p>
    <w:p w:rsidR="00810875" w:rsidRPr="002B58B9" w:rsidRDefault="00810875" w:rsidP="00810875">
      <w:pPr>
        <w:pStyle w:val="Akapitzlist"/>
        <w:tabs>
          <w:tab w:val="left" w:pos="180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2B58B9">
        <w:rPr>
          <w:rFonts w:ascii="Times New Roman" w:hAnsi="Times New Roman" w:cs="Times New Roman"/>
        </w:rPr>
        <w:t>-</w:t>
      </w:r>
      <w:r w:rsidR="00C271C2" w:rsidRPr="002B58B9">
        <w:rPr>
          <w:rFonts w:ascii="Times New Roman" w:hAnsi="Times New Roman" w:cs="Times New Roman"/>
        </w:rPr>
        <w:t xml:space="preserve"> pisemnej w zamkniętej kopercie </w:t>
      </w:r>
      <w:r w:rsidR="00793DD2" w:rsidRPr="002B58B9">
        <w:rPr>
          <w:rFonts w:ascii="Times New Roman" w:hAnsi="Times New Roman" w:cs="Times New Roman"/>
        </w:rPr>
        <w:t xml:space="preserve">(z dopiskiem: </w:t>
      </w:r>
      <w:r w:rsidR="007B6B54">
        <w:rPr>
          <w:rFonts w:ascii="Times New Roman" w:hAnsi="Times New Roman" w:cs="Times New Roman"/>
        </w:rPr>
        <w:t>Nasadzenia zastępcze Hallera</w:t>
      </w:r>
      <w:r w:rsidR="00C271C2" w:rsidRPr="002B58B9">
        <w:rPr>
          <w:rFonts w:ascii="Times New Roman" w:hAnsi="Times New Roman" w:cs="Times New Roman"/>
        </w:rPr>
        <w:t xml:space="preserve">) na adres: Miejski Zarząd Ulic i Mostów, 42-600 Tarnowskie Góry, ul. Piastowska 8. </w:t>
      </w:r>
    </w:p>
    <w:p w:rsidR="00810875" w:rsidRPr="002B58B9" w:rsidRDefault="00810875" w:rsidP="00810875">
      <w:pPr>
        <w:widowControl w:val="0"/>
        <w:tabs>
          <w:tab w:val="left" w:pos="2340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B58B9">
        <w:rPr>
          <w:rFonts w:ascii="Times New Roman" w:hAnsi="Times New Roman" w:cs="Times New Roman"/>
        </w:rPr>
        <w:t xml:space="preserve">       - lub za pośrednictwem poczty elektronicznej: </w:t>
      </w:r>
      <w:hyperlink r:id="rId6" w:history="1">
        <w:r w:rsidR="002B58B9" w:rsidRPr="002B58B9">
          <w:rPr>
            <w:rStyle w:val="Hipercze"/>
            <w:rFonts w:ascii="Times New Roman" w:hAnsi="Times New Roman" w:cs="Times New Roman"/>
          </w:rPr>
          <w:t>mzuimzp@um.tgory.pl</w:t>
        </w:r>
      </w:hyperlink>
      <w:r w:rsidRPr="002B58B9">
        <w:rPr>
          <w:rFonts w:ascii="Times New Roman" w:hAnsi="Times New Roman" w:cs="Times New Roman"/>
        </w:rPr>
        <w:t xml:space="preserve"> (należy przesłać </w:t>
      </w:r>
      <w:proofErr w:type="spellStart"/>
      <w:r w:rsidRPr="002B58B9">
        <w:rPr>
          <w:rFonts w:ascii="Times New Roman" w:hAnsi="Times New Roman" w:cs="Times New Roman"/>
        </w:rPr>
        <w:t>scan</w:t>
      </w:r>
      <w:proofErr w:type="spellEnd"/>
      <w:r w:rsidRPr="002B58B9">
        <w:rPr>
          <w:rFonts w:ascii="Times New Roman" w:hAnsi="Times New Roman" w:cs="Times New Roman"/>
        </w:rPr>
        <w:t xml:space="preserve"> </w:t>
      </w:r>
    </w:p>
    <w:p w:rsidR="002B58B9" w:rsidRPr="002B58B9" w:rsidRDefault="00810875" w:rsidP="00810875">
      <w:pPr>
        <w:widowControl w:val="0"/>
        <w:tabs>
          <w:tab w:val="left" w:pos="2340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B58B9">
        <w:rPr>
          <w:rFonts w:ascii="Times New Roman" w:hAnsi="Times New Roman" w:cs="Times New Roman"/>
        </w:rPr>
        <w:t xml:space="preserve">       formularza ofertowego</w:t>
      </w:r>
      <w:r w:rsidR="007B6B54">
        <w:rPr>
          <w:rFonts w:ascii="Times New Roman" w:hAnsi="Times New Roman" w:cs="Times New Roman"/>
        </w:rPr>
        <w:t xml:space="preserve"> wraz z kosztorysem ofertowym</w:t>
      </w:r>
      <w:r w:rsidR="007A6386">
        <w:rPr>
          <w:rFonts w:ascii="Times New Roman" w:hAnsi="Times New Roman" w:cs="Times New Roman"/>
        </w:rPr>
        <w:t>)</w:t>
      </w:r>
      <w:r w:rsidRPr="002B58B9">
        <w:rPr>
          <w:rFonts w:ascii="Times New Roman" w:hAnsi="Times New Roman" w:cs="Times New Roman"/>
        </w:rPr>
        <w:t>.</w:t>
      </w:r>
    </w:p>
    <w:p w:rsidR="002B58B9" w:rsidRPr="00A85CC7" w:rsidRDefault="00C271C2" w:rsidP="002B58B9">
      <w:pPr>
        <w:pStyle w:val="Akapitzlist"/>
        <w:numPr>
          <w:ilvl w:val="0"/>
          <w:numId w:val="8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A85CC7">
        <w:rPr>
          <w:rFonts w:ascii="Times New Roman" w:hAnsi="Times New Roman" w:cs="Times New Roman"/>
          <w:b/>
        </w:rPr>
        <w:t xml:space="preserve"> </w:t>
      </w:r>
      <w:r w:rsidR="002B58B9" w:rsidRPr="00A85CC7">
        <w:rPr>
          <w:rFonts w:ascii="Times New Roman" w:hAnsi="Times New Roman" w:cs="Times New Roman"/>
          <w:b/>
        </w:rPr>
        <w:t>Warunki jakie muszą spełniać Wykonawcy.</w:t>
      </w:r>
    </w:p>
    <w:p w:rsidR="002B58B9" w:rsidRPr="00797D8C" w:rsidRDefault="002B58B9" w:rsidP="002B58B9">
      <w:pPr>
        <w:spacing w:line="200" w:lineRule="atLeast"/>
        <w:jc w:val="both"/>
        <w:rPr>
          <w:rFonts w:ascii="Times New Roman" w:hAnsi="Times New Roman" w:cs="Times New Roman"/>
        </w:rPr>
      </w:pPr>
      <w:r w:rsidRPr="00797D8C">
        <w:rPr>
          <w:rFonts w:ascii="Times New Roman" w:hAnsi="Times New Roman" w:cs="Times New Roman"/>
        </w:rPr>
        <w:t xml:space="preserve">W postępowaniu mogą wziąć udział Wykonawcy, którzy spełniają następujące warunki                             i wymagania: </w:t>
      </w:r>
    </w:p>
    <w:p w:rsidR="002B58B9" w:rsidRPr="00797D8C" w:rsidRDefault="002B58B9" w:rsidP="002B58B9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97D8C">
        <w:rPr>
          <w:rFonts w:ascii="Times New Roman" w:hAnsi="Times New Roman" w:cs="Times New Roman"/>
        </w:rPr>
        <w:t xml:space="preserve">Prowadzą działalność gospodarczą w zakresie odpowiadającym przedmiotowi zamówienia zarejestrowaną w Krajowym Rejestrze Sądowym lub wpisaną do Centralnej Ewidencji          </w:t>
      </w:r>
      <w:r>
        <w:rPr>
          <w:rFonts w:ascii="Times New Roman" w:hAnsi="Times New Roman" w:cs="Times New Roman"/>
        </w:rPr>
        <w:t xml:space="preserve">              </w:t>
      </w:r>
      <w:r w:rsidRPr="00797D8C">
        <w:rPr>
          <w:rFonts w:ascii="Times New Roman" w:hAnsi="Times New Roman" w:cs="Times New Roman"/>
        </w:rPr>
        <w:t xml:space="preserve"> i Informacji o Działalności Gospodarczej Rzeczpospolitej Polskiej. </w:t>
      </w:r>
    </w:p>
    <w:p w:rsidR="002B58B9" w:rsidRPr="00797D8C" w:rsidRDefault="002B58B9" w:rsidP="002B58B9">
      <w:pPr>
        <w:tabs>
          <w:tab w:val="left" w:pos="567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B58B9" w:rsidRPr="00A85CC7" w:rsidRDefault="002B58B9" w:rsidP="002B58B9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6B54">
        <w:rPr>
          <w:rFonts w:ascii="Times New Roman" w:hAnsi="Times New Roman" w:cs="Times New Roman"/>
        </w:rPr>
        <w:t>6.</w:t>
      </w:r>
      <w:r w:rsidRPr="00A85CC7">
        <w:rPr>
          <w:rFonts w:ascii="Times New Roman" w:hAnsi="Times New Roman" w:cs="Times New Roman"/>
          <w:b/>
        </w:rPr>
        <w:t xml:space="preserve">  Inne oświadczenia i dokumenty, które należy przedłożyć:</w:t>
      </w:r>
    </w:p>
    <w:p w:rsidR="002B58B9" w:rsidRPr="00497B86" w:rsidRDefault="002B58B9" w:rsidP="002B58B9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a)</w:t>
      </w:r>
      <w:r w:rsidRPr="00497B86">
        <w:rPr>
          <w:rFonts w:ascii="Times New Roman" w:hAnsi="Times New Roman" w:cs="Times New Roman"/>
          <w:bCs/>
        </w:rPr>
        <w:t xml:space="preserve"> </w:t>
      </w:r>
      <w:r w:rsidRPr="00497B86">
        <w:rPr>
          <w:rFonts w:ascii="Times New Roman" w:hAnsi="Times New Roman" w:cs="Times New Roman"/>
        </w:rPr>
        <w:t>Wypełniony „Formularz Oferty” (załącznik Nr 1 do zapytania cenowego).</w:t>
      </w:r>
    </w:p>
    <w:p w:rsidR="002B58B9" w:rsidRDefault="002B58B9" w:rsidP="002B58B9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b)</w:t>
      </w:r>
      <w:r w:rsidRPr="00497B86">
        <w:rPr>
          <w:rFonts w:ascii="Times New Roman" w:hAnsi="Times New Roman" w:cs="Times New Roman"/>
          <w:bCs/>
        </w:rPr>
        <w:t xml:space="preserve"> </w:t>
      </w:r>
      <w:r w:rsidRPr="00497B86">
        <w:rPr>
          <w:rFonts w:ascii="Times New Roman" w:hAnsi="Times New Roman" w:cs="Times New Roman"/>
        </w:rPr>
        <w:t>Oświadczenie, że Wykonawca zapoznał się  z warunkami zamówienia i załączonym wzorem umowy oraz, że przyjmuje treść bez żadnych zastrzeżeń (zawarte w treści „Formu</w:t>
      </w:r>
      <w:r>
        <w:rPr>
          <w:rFonts w:ascii="Times New Roman" w:hAnsi="Times New Roman" w:cs="Times New Roman"/>
        </w:rPr>
        <w:t>larza Oferty” – załącznik nr 1).</w:t>
      </w:r>
    </w:p>
    <w:p w:rsidR="002B58B9" w:rsidRPr="00497B86" w:rsidRDefault="002B58B9" w:rsidP="002B58B9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c)</w:t>
      </w:r>
      <w:r w:rsidRPr="00497B86">
        <w:rPr>
          <w:rFonts w:ascii="Times New Roman" w:hAnsi="Times New Roman" w:cs="Times New Roman"/>
          <w:b/>
          <w:bCs/>
        </w:rPr>
        <w:t xml:space="preserve"> </w:t>
      </w:r>
      <w:r w:rsidRPr="00497B86">
        <w:rPr>
          <w:rFonts w:ascii="Times New Roman" w:hAnsi="Times New Roman" w:cs="Times New Roman"/>
        </w:rPr>
        <w:t xml:space="preserve">Pełnomocnictwo ustanowione do reprezentowania Wykonawców ubiegających się                    </w:t>
      </w:r>
      <w:r>
        <w:rPr>
          <w:rFonts w:ascii="Times New Roman" w:hAnsi="Times New Roman" w:cs="Times New Roman"/>
        </w:rPr>
        <w:t xml:space="preserve">         </w:t>
      </w:r>
      <w:r w:rsidRPr="00497B86">
        <w:rPr>
          <w:rFonts w:ascii="Times New Roman" w:hAnsi="Times New Roman" w:cs="Times New Roman"/>
        </w:rPr>
        <w:t>o udzielenie zamówienia  publicznego. Pełnomocnictwo należy dołączyć w oryginale bądź kopii potwierdzonej za zgodność z oryginałem notarialnie.</w:t>
      </w:r>
    </w:p>
    <w:p w:rsidR="002B58B9" w:rsidRDefault="002B58B9" w:rsidP="002B58B9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B58B9" w:rsidRPr="00A85CC7" w:rsidRDefault="002B58B9" w:rsidP="005901F4">
      <w:pPr>
        <w:pStyle w:val="Akapitzlist"/>
        <w:numPr>
          <w:ilvl w:val="0"/>
          <w:numId w:val="18"/>
        </w:numPr>
        <w:tabs>
          <w:tab w:val="left" w:pos="180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A85CC7">
        <w:rPr>
          <w:rFonts w:ascii="Times New Roman" w:hAnsi="Times New Roman" w:cs="Times New Roman"/>
          <w:b/>
          <w:bCs/>
        </w:rPr>
        <w:t>Tryb udzielania wyjaśnień dotyczących treści Zapytania Cenowego.</w:t>
      </w:r>
    </w:p>
    <w:p w:rsidR="002B58B9" w:rsidRPr="001E1DCB" w:rsidRDefault="002B58B9" w:rsidP="002B58B9">
      <w:pPr>
        <w:numPr>
          <w:ilvl w:val="0"/>
          <w:numId w:val="17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1DCB">
        <w:rPr>
          <w:rFonts w:ascii="Times New Roman" w:hAnsi="Times New Roman" w:cs="Times New Roman"/>
        </w:rPr>
        <w:t>Wykonawca może zwracać się do Zamawiającego o wyjaśnienia dotyczące treści niniejszego zapytania cenowego, kierując swoje zapytania pisemnie lub drogą elektroniczną   na adres: Miejski Zarząd Ulic i Mostów w Tarnowskich Górach, ul. Piastowska 8, 42 – 600 Tarnowskie Góry, lub za pośrednictwem poczty elektronicznej:</w:t>
      </w:r>
      <w:r w:rsidR="005901F4">
        <w:rPr>
          <w:rFonts w:ascii="Times New Roman" w:hAnsi="Times New Roman" w:cs="Times New Roman"/>
          <w:b/>
        </w:rPr>
        <w:t>mzuimzp@um.tgory</w:t>
      </w:r>
      <w:r w:rsidRPr="001E1DCB">
        <w:rPr>
          <w:rFonts w:ascii="Times New Roman" w:hAnsi="Times New Roman" w:cs="Times New Roman"/>
          <w:b/>
        </w:rPr>
        <w:t>.pl</w:t>
      </w:r>
    </w:p>
    <w:p w:rsidR="002B58B9" w:rsidRPr="001E1DCB" w:rsidRDefault="002B58B9" w:rsidP="002B58B9">
      <w:pPr>
        <w:numPr>
          <w:ilvl w:val="0"/>
          <w:numId w:val="17"/>
        </w:numPr>
        <w:tabs>
          <w:tab w:val="left" w:pos="3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1DCB">
        <w:rPr>
          <w:rFonts w:ascii="Times New Roman" w:hAnsi="Times New Roman" w:cs="Times New Roman"/>
        </w:rPr>
        <w:t>Zamawiający przekaże treść zapytań wraz z wyjaśnieniami wszystkim Wykonawcom, do których wysłano zapytanie cenowe, bez ujawniania źródła zapytania, oraz zamieści na stronie internetowej, na której udostępniono treść zapytania cenowego.</w:t>
      </w:r>
    </w:p>
    <w:p w:rsidR="002B58B9" w:rsidRDefault="002B58B9" w:rsidP="002B58B9">
      <w:pPr>
        <w:numPr>
          <w:ilvl w:val="0"/>
          <w:numId w:val="17"/>
        </w:numPr>
        <w:tabs>
          <w:tab w:val="left" w:pos="3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1DCB">
        <w:rPr>
          <w:rFonts w:ascii="Times New Roman" w:hAnsi="Times New Roman" w:cs="Times New Roman"/>
        </w:rPr>
        <w:t xml:space="preserve">W szczególnie uzasadnionych przypadkach, przed upływem terminu składania ofert, Zamawiający może zmodyfikować treść niniejszego zapytania. Dokonaną modyfikację Zamawiający </w:t>
      </w:r>
      <w:r w:rsidRPr="001E1DCB">
        <w:rPr>
          <w:rFonts w:ascii="Times New Roman" w:hAnsi="Times New Roman" w:cs="Times New Roman"/>
        </w:rPr>
        <w:lastRenderedPageBreak/>
        <w:t>niezwłocznie przekaże wszystkim Wykonawcom, do których wysłano zapytanie cenowe, oraz zamieści na stronie internetowej, na której udostępniono treść zapytania cenowego.</w:t>
      </w:r>
    </w:p>
    <w:p w:rsidR="002B58B9" w:rsidRPr="001E1DCB" w:rsidRDefault="002B58B9" w:rsidP="002B58B9">
      <w:pPr>
        <w:tabs>
          <w:tab w:val="left" w:pos="360"/>
          <w:tab w:val="left" w:pos="180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B58B9" w:rsidRPr="00A85CC7" w:rsidRDefault="005901F4" w:rsidP="002B58B9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85CC7">
        <w:rPr>
          <w:rFonts w:ascii="Times New Roman" w:hAnsi="Times New Roman" w:cs="Times New Roman"/>
          <w:b/>
          <w:bCs/>
        </w:rPr>
        <w:t xml:space="preserve">8. </w:t>
      </w:r>
      <w:r w:rsidR="002B58B9" w:rsidRPr="00A85CC7">
        <w:rPr>
          <w:rFonts w:ascii="Times New Roman" w:hAnsi="Times New Roman" w:cs="Times New Roman"/>
          <w:b/>
          <w:bCs/>
        </w:rPr>
        <w:t>Podwykonawcy.</w:t>
      </w:r>
    </w:p>
    <w:p w:rsidR="002B58B9" w:rsidRPr="001E1DCB" w:rsidRDefault="005901F4" w:rsidP="002B58B9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2B58B9" w:rsidRPr="001E1DCB">
        <w:rPr>
          <w:rFonts w:ascii="Times New Roman" w:hAnsi="Times New Roman" w:cs="Times New Roman"/>
        </w:rPr>
        <w:t>.  Zamawiający dopuszcza możliwości powierzenia części zamówienia podwykonawcom.</w:t>
      </w:r>
    </w:p>
    <w:p w:rsidR="002B58B9" w:rsidRDefault="005901F4" w:rsidP="002B58B9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2B58B9" w:rsidRPr="001E1DCB">
        <w:rPr>
          <w:rFonts w:ascii="Times New Roman" w:hAnsi="Times New Roman" w:cs="Times New Roman"/>
        </w:rPr>
        <w:t xml:space="preserve">  Konieczność zatrudnienia podwykonawc</w:t>
      </w:r>
      <w:r w:rsidR="002B58B9">
        <w:rPr>
          <w:rFonts w:ascii="Times New Roman" w:hAnsi="Times New Roman" w:cs="Times New Roman"/>
        </w:rPr>
        <w:t xml:space="preserve">ów, </w:t>
      </w:r>
      <w:r w:rsidR="002B58B9" w:rsidRPr="001E1DCB">
        <w:rPr>
          <w:rFonts w:ascii="Times New Roman" w:hAnsi="Times New Roman" w:cs="Times New Roman"/>
        </w:rPr>
        <w:t xml:space="preserve"> wymagać będzie uzyskania zgody Zamawiającego</w:t>
      </w:r>
      <w:r w:rsidR="002B58B9">
        <w:rPr>
          <w:rFonts w:ascii="Times New Roman" w:hAnsi="Times New Roman" w:cs="Times New Roman"/>
        </w:rPr>
        <w:t xml:space="preserve"> na zasadach określonych we wzorze umowy</w:t>
      </w:r>
      <w:r w:rsidR="002B58B9" w:rsidRPr="001E1DCB">
        <w:rPr>
          <w:rFonts w:ascii="Times New Roman" w:hAnsi="Times New Roman" w:cs="Times New Roman"/>
        </w:rPr>
        <w:t>.</w:t>
      </w:r>
    </w:p>
    <w:p w:rsidR="00A85CC7" w:rsidRPr="001E1DCB" w:rsidRDefault="00A85CC7" w:rsidP="002B58B9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85CC7" w:rsidRPr="00A85CC7" w:rsidRDefault="00A85CC7" w:rsidP="00A85CC7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5CC7">
        <w:rPr>
          <w:rFonts w:ascii="Times New Roman" w:hAnsi="Times New Roman" w:cs="Times New Roman"/>
          <w:b/>
        </w:rPr>
        <w:t>9.Informacje dodatkowe:</w:t>
      </w:r>
    </w:p>
    <w:p w:rsidR="00A85CC7" w:rsidRPr="009B24AF" w:rsidRDefault="00A85CC7" w:rsidP="00A85CC7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85CC7" w:rsidRPr="009B24AF" w:rsidRDefault="00A85CC7" w:rsidP="00A85CC7">
      <w:pPr>
        <w:pStyle w:val="Akapitzlist"/>
        <w:numPr>
          <w:ilvl w:val="0"/>
          <w:numId w:val="20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Złożenie oferty jest równoznaczne z akceptacją warunków zawartych w niniejszym postępowaniu cenowym, a w szczególności wzoru umowy.</w:t>
      </w:r>
    </w:p>
    <w:p w:rsidR="00A85CC7" w:rsidRPr="009B24AF" w:rsidRDefault="00A85CC7" w:rsidP="00A85CC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24AF">
        <w:rPr>
          <w:rFonts w:ascii="Times New Roman" w:hAnsi="Times New Roman" w:cs="Times New Roman"/>
        </w:rPr>
        <w:t xml:space="preserve">Spośród złożonych ofert wybrana zostanie oferta z najniższą ceną brutto. </w:t>
      </w:r>
      <w:r w:rsidRPr="009B24AF">
        <w:rPr>
          <w:rFonts w:ascii="Times New Roman" w:eastAsia="Times New Roman" w:hAnsi="Times New Roman" w:cs="Times New Roman"/>
        </w:rPr>
        <w:t>Jeżeli nie będzie można dokonać wyboru oferty najkorzystniejszej ze względu na to, że zostały złożone oferty o takiej samej cenie, Zamawiający wezwie Wykonawców, którzy złożyli te oferty, do złożenia w terminie przez siebie określonym ofert dodatkowych.</w:t>
      </w:r>
    </w:p>
    <w:p w:rsidR="00A85CC7" w:rsidRDefault="00A85CC7" w:rsidP="00A85CC7">
      <w:pPr>
        <w:pStyle w:val="Akapitzlist"/>
        <w:numPr>
          <w:ilvl w:val="0"/>
          <w:numId w:val="23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 xml:space="preserve">Wynagrodzenie płatne będzie przelewem na wskazane na fakturze konto Wykonawcy             w terminie do 30 dni od daty wpływu poprawnie sporządzonej faktury do siedziby Zamawiającego. </w:t>
      </w:r>
    </w:p>
    <w:p w:rsidR="00A85CC7" w:rsidRPr="009B24AF" w:rsidRDefault="00A85CC7" w:rsidP="00A85CC7">
      <w:pPr>
        <w:pStyle w:val="Akapitzlist"/>
        <w:numPr>
          <w:ilvl w:val="0"/>
          <w:numId w:val="23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 xml:space="preserve">Podstawą do wystawienia faktury stanowić </w:t>
      </w:r>
      <w:r>
        <w:rPr>
          <w:rFonts w:ascii="Times New Roman" w:hAnsi="Times New Roman" w:cs="Times New Roman"/>
        </w:rPr>
        <w:t>będzie protokół</w:t>
      </w:r>
      <w:r w:rsidRPr="009B24AF">
        <w:rPr>
          <w:rFonts w:ascii="Times New Roman" w:hAnsi="Times New Roman" w:cs="Times New Roman"/>
        </w:rPr>
        <w:t xml:space="preserve"> zdawczo </w:t>
      </w:r>
      <w:r>
        <w:rPr>
          <w:rFonts w:ascii="Times New Roman" w:hAnsi="Times New Roman" w:cs="Times New Roman"/>
        </w:rPr>
        <w:t>- odbiorczy podpisany</w:t>
      </w:r>
      <w:r w:rsidRPr="009B24AF">
        <w:rPr>
          <w:rFonts w:ascii="Times New Roman" w:hAnsi="Times New Roman" w:cs="Times New Roman"/>
        </w:rPr>
        <w:t xml:space="preserve"> przez Zamawiającego. </w:t>
      </w:r>
    </w:p>
    <w:p w:rsidR="00A85CC7" w:rsidRPr="009B24AF" w:rsidRDefault="00A85CC7" w:rsidP="00A85CC7">
      <w:pPr>
        <w:pStyle w:val="Akapitzlist"/>
        <w:numPr>
          <w:ilvl w:val="0"/>
          <w:numId w:val="23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Dane do faktury: Gmina Tarnowskie Góry - Miejski Zarząd Ulic i Mostów, ul. Piastowska 8,</w:t>
      </w:r>
    </w:p>
    <w:p w:rsidR="00A85CC7" w:rsidRPr="009B24AF" w:rsidRDefault="00A85CC7" w:rsidP="00A85CC7">
      <w:pPr>
        <w:tabs>
          <w:tab w:val="left" w:pos="180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 xml:space="preserve">      42-600 Tarnowskie Góry, NIP: 645 25 38 184   </w:t>
      </w:r>
    </w:p>
    <w:p w:rsidR="00A85CC7" w:rsidRPr="009B24AF" w:rsidRDefault="00A85CC7" w:rsidP="00A85CC7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 xml:space="preserve">      6.    Zamawiający zastrzega sobie możliwość unieważnienia postępowania w przypadku złożenia </w:t>
      </w:r>
    </w:p>
    <w:p w:rsidR="00A85CC7" w:rsidRPr="009B24AF" w:rsidRDefault="00A85CC7" w:rsidP="00A85CC7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 xml:space="preserve">            ofert przekraczających kwotę przeznaczoną na zadanie.</w:t>
      </w:r>
    </w:p>
    <w:p w:rsidR="00A85CC7" w:rsidRPr="009B24AF" w:rsidRDefault="00A85CC7" w:rsidP="00A85CC7">
      <w:pPr>
        <w:pStyle w:val="Akapitzlist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C271C2" w:rsidRPr="007B6B54" w:rsidRDefault="00A85CC7" w:rsidP="007B6B54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W przypadku wybrania Państwa oferty zostaną  Państwo poinformowani o terminie podpisania umowy.</w:t>
      </w:r>
      <w:r w:rsidR="00C271C2" w:rsidRPr="007B6B54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C271C2" w:rsidRPr="007B6B5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C271C2" w:rsidRPr="00D11BDF" w:rsidRDefault="00C271C2" w:rsidP="00C271C2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 w:rsidRPr="00D11BDF">
        <w:rPr>
          <w:rFonts w:ascii="Times New Roman" w:hAnsi="Times New Roman" w:cs="Times New Roman"/>
        </w:rPr>
        <w:t>Adres strony internetowej Zamawiającego</w:t>
      </w:r>
      <w:r w:rsidR="00AA2F5A">
        <w:rPr>
          <w:rFonts w:ascii="Times New Roman" w:hAnsi="Times New Roman" w:cs="Times New Roman"/>
        </w:rPr>
        <w:t>,</w:t>
      </w:r>
      <w:r w:rsidRPr="00D11BDF">
        <w:rPr>
          <w:rFonts w:ascii="Times New Roman" w:hAnsi="Times New Roman" w:cs="Times New Roman"/>
        </w:rPr>
        <w:t xml:space="preserve">  na której zostało umieszczone ogłoszenie o zapytaniu cenowym oraz zostanie umieszczona informacja o najkorzystniejszej ofercie:</w:t>
      </w:r>
    </w:p>
    <w:p w:rsidR="00C271C2" w:rsidRPr="00D11BDF" w:rsidRDefault="00C271C2" w:rsidP="00C271C2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11BDF">
        <w:rPr>
          <w:rFonts w:ascii="Times New Roman" w:hAnsi="Times New Roman" w:cs="Times New Roman"/>
          <w:b/>
          <w:u w:val="single"/>
        </w:rPr>
        <w:t>http://bip.mzuim.tarnowskiegory.</w:t>
      </w:r>
      <w:r w:rsidR="00BE3E1A">
        <w:rPr>
          <w:rFonts w:ascii="Times New Roman" w:hAnsi="Times New Roman" w:cs="Times New Roman"/>
          <w:b/>
          <w:u w:val="single"/>
        </w:rPr>
        <w:t>nv.</w:t>
      </w:r>
      <w:r w:rsidRPr="00D11BDF">
        <w:rPr>
          <w:rFonts w:ascii="Times New Roman" w:hAnsi="Times New Roman" w:cs="Times New Roman"/>
          <w:b/>
          <w:u w:val="single"/>
        </w:rPr>
        <w:t>pl</w:t>
      </w:r>
    </w:p>
    <w:p w:rsidR="00C271C2" w:rsidRPr="003666CF" w:rsidRDefault="00C271C2" w:rsidP="00C271C2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</w:p>
    <w:p w:rsidR="00AE12CF" w:rsidRDefault="000B5463" w:rsidP="00AC6394">
      <w:pPr>
        <w:spacing w:after="0"/>
        <w:rPr>
          <w:rFonts w:ascii="Times New Roman" w:hAnsi="Times New Roman" w:cs="Times New Roman"/>
        </w:rPr>
      </w:pPr>
      <w:r w:rsidRPr="000B5463">
        <w:rPr>
          <w:rFonts w:ascii="Times New Roman" w:hAnsi="Times New Roman" w:cs="Times New Roman"/>
        </w:rPr>
        <w:t>W sprawach nieuregulowanych niniejszą umową będą miały zastosowanie przepis  Prawa budowlanego oraz Kodeksu Cywilnego.</w:t>
      </w:r>
    </w:p>
    <w:p w:rsidR="00AC6394" w:rsidRPr="00AC6394" w:rsidRDefault="00AC6394" w:rsidP="00AC6394">
      <w:pPr>
        <w:spacing w:after="0"/>
        <w:rPr>
          <w:rFonts w:ascii="Times New Roman" w:hAnsi="Times New Roman" w:cs="Times New Roman"/>
        </w:rPr>
      </w:pPr>
    </w:p>
    <w:p w:rsidR="00BE3EFA" w:rsidRPr="00A85CC7" w:rsidRDefault="00BE3EFA" w:rsidP="005901F4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A85CC7">
        <w:rPr>
          <w:rFonts w:ascii="Times New Roman" w:hAnsi="Times New Roman" w:cs="Times New Roman"/>
          <w:b/>
        </w:rPr>
        <w:t xml:space="preserve"> W razie potrzeby proszę o kontakt z następującymi osobami:</w:t>
      </w:r>
    </w:p>
    <w:p w:rsidR="00BE3EFA" w:rsidRPr="00F528C4" w:rsidRDefault="00BE3EFA" w:rsidP="00BE3EFA">
      <w:pPr>
        <w:widowControl w:val="0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kern w:val="1"/>
          <w:lang w:eastAsia="ar-SA"/>
        </w:rPr>
      </w:pPr>
      <w:r w:rsidRPr="00F528C4">
        <w:rPr>
          <w:rFonts w:ascii="Times New Roman" w:eastAsia="Times New Roman" w:hAnsi="Times New Roman" w:cs="Times New Roman"/>
          <w:kern w:val="1"/>
          <w:lang w:eastAsia="ar-SA"/>
        </w:rPr>
        <w:t xml:space="preserve">         Joanna Czyżewska - Kierownik </w:t>
      </w:r>
      <w:proofErr w:type="spellStart"/>
      <w:r w:rsidRPr="00F528C4">
        <w:rPr>
          <w:rFonts w:ascii="Times New Roman" w:eastAsia="Times New Roman" w:hAnsi="Times New Roman" w:cs="Times New Roman"/>
          <w:kern w:val="1"/>
          <w:lang w:eastAsia="ar-SA"/>
        </w:rPr>
        <w:t>MZUiM</w:t>
      </w:r>
      <w:proofErr w:type="spellEnd"/>
      <w:r w:rsidRPr="00F528C4">
        <w:rPr>
          <w:rFonts w:ascii="Times New Roman" w:eastAsia="Times New Roman" w:hAnsi="Times New Roman" w:cs="Times New Roman"/>
          <w:kern w:val="1"/>
          <w:lang w:eastAsia="ar-SA"/>
        </w:rPr>
        <w:t xml:space="preserve">, </w:t>
      </w:r>
      <w:proofErr w:type="spellStart"/>
      <w:r w:rsidRPr="00F528C4">
        <w:rPr>
          <w:rFonts w:ascii="Times New Roman" w:eastAsia="Times New Roman" w:hAnsi="Times New Roman" w:cs="Times New Roman"/>
          <w:kern w:val="1"/>
          <w:lang w:eastAsia="ar-SA"/>
        </w:rPr>
        <w:t>tel</w:t>
      </w:r>
      <w:proofErr w:type="spellEnd"/>
      <w:r w:rsidRPr="00F528C4">
        <w:rPr>
          <w:rFonts w:ascii="Times New Roman" w:eastAsia="Times New Roman" w:hAnsi="Times New Roman" w:cs="Times New Roman"/>
          <w:kern w:val="1"/>
          <w:lang w:eastAsia="ar-SA"/>
        </w:rPr>
        <w:t>/fax. 48 (32) 285 22 03</w:t>
      </w:r>
    </w:p>
    <w:p w:rsidR="00127A8C" w:rsidRDefault="00BE3EFA" w:rsidP="00BE3EFA">
      <w:pPr>
        <w:widowControl w:val="0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528C4">
        <w:rPr>
          <w:rFonts w:ascii="Times New Roman" w:eastAsia="Times New Roman" w:hAnsi="Times New Roman" w:cs="Times New Roman"/>
          <w:kern w:val="1"/>
          <w:lang w:eastAsia="ar-SA"/>
        </w:rPr>
        <w:t xml:space="preserve">        </w:t>
      </w:r>
      <w:r w:rsidR="00127A8C" w:rsidRPr="00F528C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F528C4">
        <w:rPr>
          <w:rFonts w:ascii="Times New Roman" w:eastAsia="Times New Roman" w:hAnsi="Times New Roman" w:cs="Times New Roman"/>
          <w:kern w:val="1"/>
          <w:lang w:eastAsia="ar-SA"/>
        </w:rPr>
        <w:t xml:space="preserve">Stanisław </w:t>
      </w:r>
      <w:proofErr w:type="spellStart"/>
      <w:r w:rsidRPr="00F528C4">
        <w:rPr>
          <w:rFonts w:ascii="Times New Roman" w:eastAsia="Times New Roman" w:hAnsi="Times New Roman" w:cs="Times New Roman"/>
          <w:kern w:val="1"/>
          <w:lang w:eastAsia="ar-SA"/>
        </w:rPr>
        <w:t>Juziuk</w:t>
      </w:r>
      <w:proofErr w:type="spellEnd"/>
      <w:r w:rsidRPr="00F528C4">
        <w:rPr>
          <w:rFonts w:ascii="Times New Roman" w:eastAsia="Times New Roman" w:hAnsi="Times New Roman" w:cs="Times New Roman"/>
          <w:kern w:val="1"/>
          <w:lang w:eastAsia="ar-SA"/>
        </w:rPr>
        <w:t xml:space="preserve"> – </w:t>
      </w:r>
      <w:r w:rsidR="00C55952">
        <w:rPr>
          <w:rFonts w:ascii="Times New Roman" w:eastAsia="Times New Roman" w:hAnsi="Times New Roman" w:cs="Times New Roman"/>
          <w:kern w:val="1"/>
          <w:lang w:eastAsia="ar-SA"/>
        </w:rPr>
        <w:t xml:space="preserve">St. </w:t>
      </w:r>
      <w:r w:rsidRPr="00F528C4">
        <w:rPr>
          <w:rFonts w:ascii="Times New Roman" w:eastAsia="Times New Roman" w:hAnsi="Times New Roman" w:cs="Times New Roman"/>
          <w:kern w:val="1"/>
          <w:lang w:eastAsia="ar-SA"/>
        </w:rPr>
        <w:t xml:space="preserve">specjalista  </w:t>
      </w:r>
      <w:proofErr w:type="spellStart"/>
      <w:r w:rsidRPr="00F528C4">
        <w:rPr>
          <w:rFonts w:ascii="Times New Roman" w:eastAsia="Times New Roman" w:hAnsi="Times New Roman" w:cs="Times New Roman"/>
          <w:kern w:val="1"/>
          <w:lang w:eastAsia="ar-SA"/>
        </w:rPr>
        <w:t>tel</w:t>
      </w:r>
      <w:proofErr w:type="spellEnd"/>
      <w:r w:rsidRPr="00F528C4">
        <w:rPr>
          <w:rFonts w:ascii="Times New Roman" w:eastAsia="Times New Roman" w:hAnsi="Times New Roman" w:cs="Times New Roman"/>
          <w:kern w:val="1"/>
          <w:lang w:eastAsia="ar-SA"/>
        </w:rPr>
        <w:t>/</w:t>
      </w:r>
      <w:proofErr w:type="spellStart"/>
      <w:r w:rsidRPr="00F528C4">
        <w:rPr>
          <w:rFonts w:ascii="Times New Roman" w:eastAsia="Times New Roman" w:hAnsi="Times New Roman" w:cs="Times New Roman"/>
          <w:kern w:val="1"/>
          <w:lang w:eastAsia="ar-SA"/>
        </w:rPr>
        <w:t>fax</w:t>
      </w:r>
      <w:proofErr w:type="spellEnd"/>
      <w:r w:rsidRPr="00F528C4">
        <w:rPr>
          <w:rFonts w:ascii="Times New Roman" w:eastAsia="Times New Roman" w:hAnsi="Times New Roman" w:cs="Times New Roman"/>
          <w:kern w:val="1"/>
          <w:lang w:eastAsia="ar-SA"/>
        </w:rPr>
        <w:t xml:space="preserve"> -  48 (32) 285 22 03</w:t>
      </w:r>
    </w:p>
    <w:p w:rsidR="007B6B54" w:rsidRPr="00F528C4" w:rsidRDefault="007B6B54" w:rsidP="00BE3EFA">
      <w:pPr>
        <w:widowControl w:val="0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A85CC7" w:rsidRPr="009B24AF" w:rsidRDefault="00A85CC7" w:rsidP="00A85CC7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9B24AF">
        <w:rPr>
          <w:rFonts w:ascii="Times New Roman" w:hAnsi="Times New Roman" w:cs="Times New Roman"/>
          <w:u w:val="single"/>
        </w:rPr>
        <w:t>Załączniki:</w:t>
      </w:r>
    </w:p>
    <w:p w:rsidR="00A85CC7" w:rsidRPr="009B24AF" w:rsidRDefault="00A85CC7" w:rsidP="00A85CC7">
      <w:pPr>
        <w:pStyle w:val="Akapitzlist"/>
        <w:numPr>
          <w:ilvl w:val="0"/>
          <w:numId w:val="21"/>
        </w:num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Formularz ofertowy – zał. nr 1</w:t>
      </w:r>
      <w:r>
        <w:rPr>
          <w:rFonts w:ascii="Times New Roman" w:hAnsi="Times New Roman" w:cs="Times New Roman"/>
        </w:rPr>
        <w:t>.</w:t>
      </w:r>
    </w:p>
    <w:p w:rsidR="00A85CC7" w:rsidRDefault="00A85CC7" w:rsidP="00A85CC7">
      <w:pPr>
        <w:pStyle w:val="Akapitzlist"/>
        <w:numPr>
          <w:ilvl w:val="0"/>
          <w:numId w:val="21"/>
        </w:num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Wzór umowy – zał. nr 2</w:t>
      </w:r>
      <w:r>
        <w:rPr>
          <w:rFonts w:ascii="Times New Roman" w:hAnsi="Times New Roman" w:cs="Times New Roman"/>
        </w:rPr>
        <w:t>.</w:t>
      </w:r>
    </w:p>
    <w:p w:rsidR="00A85CC7" w:rsidRDefault="007B6B54" w:rsidP="00A85CC7">
      <w:pPr>
        <w:pStyle w:val="Akapitzlist"/>
        <w:numPr>
          <w:ilvl w:val="0"/>
          <w:numId w:val="21"/>
        </w:num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Przedmiar robót</w:t>
      </w:r>
      <w:r w:rsidR="00A85CC7">
        <w:rPr>
          <w:rFonts w:ascii="Times New Roman" w:hAnsi="Times New Roman" w:cs="Times New Roman"/>
        </w:rPr>
        <w:t>.</w:t>
      </w:r>
    </w:p>
    <w:p w:rsidR="00AE21AE" w:rsidRPr="007B6B54" w:rsidRDefault="00A85CC7" w:rsidP="00AE21AE">
      <w:pPr>
        <w:pStyle w:val="Akapitzlist"/>
        <w:numPr>
          <w:ilvl w:val="0"/>
          <w:numId w:val="21"/>
        </w:num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SST.</w:t>
      </w:r>
    </w:p>
    <w:p w:rsidR="007B6B54" w:rsidRDefault="007B6B54" w:rsidP="00AE21AE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E21AE" w:rsidRPr="003666CF" w:rsidRDefault="00AE21AE" w:rsidP="00AE21AE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66CF">
        <w:rPr>
          <w:rFonts w:ascii="Times New Roman" w:hAnsi="Times New Roman" w:cs="Times New Roman"/>
          <w:sz w:val="20"/>
          <w:szCs w:val="20"/>
          <w:u w:val="single"/>
        </w:rPr>
        <w:t>Kopia :</w:t>
      </w:r>
    </w:p>
    <w:p w:rsidR="00AE21AE" w:rsidRDefault="00AE21AE" w:rsidP="00AE21A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3666CF">
        <w:rPr>
          <w:rFonts w:ascii="Times New Roman" w:hAnsi="Times New Roman" w:cs="Times New Roman"/>
          <w:sz w:val="20"/>
          <w:szCs w:val="20"/>
        </w:rPr>
        <w:t>MZUiM</w:t>
      </w:r>
      <w:proofErr w:type="spellEnd"/>
      <w:r w:rsidRPr="003666CF">
        <w:rPr>
          <w:rFonts w:ascii="Times New Roman" w:hAnsi="Times New Roman" w:cs="Times New Roman"/>
          <w:sz w:val="20"/>
          <w:szCs w:val="20"/>
        </w:rPr>
        <w:t xml:space="preserve"> a/a</w:t>
      </w:r>
    </w:p>
    <w:p w:rsidR="00BE3E1A" w:rsidRDefault="00BE3E1A" w:rsidP="00AE21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21AE" w:rsidRDefault="00AE21AE" w:rsidP="00AE21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0875" w:rsidRPr="00727F26" w:rsidRDefault="00810875" w:rsidP="0081087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</w:t>
      </w:r>
      <w:r w:rsidR="00AC63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7F26">
        <w:rPr>
          <w:rFonts w:ascii="Times New Roman" w:hAnsi="Times New Roman" w:cs="Times New Roman"/>
          <w:b/>
        </w:rPr>
        <w:t xml:space="preserve">Kierownik  </w:t>
      </w:r>
      <w:proofErr w:type="spellStart"/>
      <w:r w:rsidRPr="00727F26">
        <w:rPr>
          <w:rFonts w:ascii="Times New Roman" w:hAnsi="Times New Roman" w:cs="Times New Roman"/>
          <w:b/>
        </w:rPr>
        <w:t>MZUiM</w:t>
      </w:r>
      <w:proofErr w:type="spellEnd"/>
    </w:p>
    <w:p w:rsidR="00810875" w:rsidRPr="00727F26" w:rsidRDefault="00810875" w:rsidP="00810875">
      <w:pPr>
        <w:spacing w:after="0"/>
        <w:jc w:val="center"/>
        <w:rPr>
          <w:rFonts w:ascii="Times New Roman" w:hAnsi="Times New Roman" w:cs="Times New Roman"/>
          <w:noProof/>
        </w:rPr>
      </w:pPr>
      <w:r w:rsidRPr="00727F26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F00EC7" w:rsidRPr="007B6B54" w:rsidRDefault="00810875" w:rsidP="007B6B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7F26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727F26">
        <w:rPr>
          <w:rFonts w:ascii="Times New Roman" w:hAnsi="Times New Roman" w:cs="Times New Roman"/>
          <w:b/>
        </w:rPr>
        <w:t xml:space="preserve">     /-/ </w:t>
      </w:r>
      <w:r>
        <w:rPr>
          <w:rFonts w:ascii="Times New Roman" w:hAnsi="Times New Roman" w:cs="Times New Roman"/>
          <w:b/>
        </w:rPr>
        <w:t>Joanna Czyżewska</w:t>
      </w:r>
    </w:p>
    <w:sectPr w:rsidR="00F00EC7" w:rsidRPr="007B6B54" w:rsidSect="00831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CC765674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BF314FA"/>
    <w:multiLevelType w:val="hybridMultilevel"/>
    <w:tmpl w:val="BCCC8A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972B2C"/>
    <w:multiLevelType w:val="hybridMultilevel"/>
    <w:tmpl w:val="D9EA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55F45"/>
    <w:multiLevelType w:val="hybridMultilevel"/>
    <w:tmpl w:val="CB180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946C3"/>
    <w:multiLevelType w:val="hybridMultilevel"/>
    <w:tmpl w:val="B35EA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F31AE"/>
    <w:multiLevelType w:val="hybridMultilevel"/>
    <w:tmpl w:val="A0E0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2400B"/>
    <w:multiLevelType w:val="hybridMultilevel"/>
    <w:tmpl w:val="4868389C"/>
    <w:lvl w:ilvl="0" w:tplc="60D0A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C6F3F"/>
    <w:multiLevelType w:val="hybridMultilevel"/>
    <w:tmpl w:val="F676AF92"/>
    <w:lvl w:ilvl="0" w:tplc="172C4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07CE4"/>
    <w:multiLevelType w:val="hybridMultilevel"/>
    <w:tmpl w:val="393AB9D0"/>
    <w:lvl w:ilvl="0" w:tplc="0E32071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16061"/>
    <w:multiLevelType w:val="hybridMultilevel"/>
    <w:tmpl w:val="4FAC097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38455F36"/>
    <w:multiLevelType w:val="hybridMultilevel"/>
    <w:tmpl w:val="B6C8B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F4F65"/>
    <w:multiLevelType w:val="hybridMultilevel"/>
    <w:tmpl w:val="9A460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47C1B"/>
    <w:multiLevelType w:val="hybridMultilevel"/>
    <w:tmpl w:val="E6CCD724"/>
    <w:lvl w:ilvl="0" w:tplc="E73EBE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F66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12719F6"/>
    <w:multiLevelType w:val="hybridMultilevel"/>
    <w:tmpl w:val="663448E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56BF2E88"/>
    <w:multiLevelType w:val="hybridMultilevel"/>
    <w:tmpl w:val="B9800A20"/>
    <w:lvl w:ilvl="0" w:tplc="7884049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9590F"/>
    <w:multiLevelType w:val="hybridMultilevel"/>
    <w:tmpl w:val="AE325932"/>
    <w:lvl w:ilvl="0" w:tplc="0DC23A1C">
      <w:start w:val="1"/>
      <w:numFmt w:val="upperLetter"/>
      <w:lvlText w:val="%1."/>
      <w:lvlJc w:val="left"/>
      <w:pPr>
        <w:ind w:left="5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25" w:hanging="360"/>
      </w:pPr>
    </w:lvl>
    <w:lvl w:ilvl="2" w:tplc="0415001B" w:tentative="1">
      <w:start w:val="1"/>
      <w:numFmt w:val="lowerRoman"/>
      <w:lvlText w:val="%3."/>
      <w:lvlJc w:val="right"/>
      <w:pPr>
        <w:ind w:left="7045" w:hanging="180"/>
      </w:pPr>
    </w:lvl>
    <w:lvl w:ilvl="3" w:tplc="0415000F" w:tentative="1">
      <w:start w:val="1"/>
      <w:numFmt w:val="decimal"/>
      <w:lvlText w:val="%4."/>
      <w:lvlJc w:val="left"/>
      <w:pPr>
        <w:ind w:left="7765" w:hanging="360"/>
      </w:pPr>
    </w:lvl>
    <w:lvl w:ilvl="4" w:tplc="04150019" w:tentative="1">
      <w:start w:val="1"/>
      <w:numFmt w:val="lowerLetter"/>
      <w:lvlText w:val="%5."/>
      <w:lvlJc w:val="left"/>
      <w:pPr>
        <w:ind w:left="8485" w:hanging="360"/>
      </w:pPr>
    </w:lvl>
    <w:lvl w:ilvl="5" w:tplc="0415001B" w:tentative="1">
      <w:start w:val="1"/>
      <w:numFmt w:val="lowerRoman"/>
      <w:lvlText w:val="%6."/>
      <w:lvlJc w:val="right"/>
      <w:pPr>
        <w:ind w:left="9205" w:hanging="180"/>
      </w:pPr>
    </w:lvl>
    <w:lvl w:ilvl="6" w:tplc="0415000F" w:tentative="1">
      <w:start w:val="1"/>
      <w:numFmt w:val="decimal"/>
      <w:lvlText w:val="%7."/>
      <w:lvlJc w:val="left"/>
      <w:pPr>
        <w:ind w:left="9925" w:hanging="360"/>
      </w:pPr>
    </w:lvl>
    <w:lvl w:ilvl="7" w:tplc="04150019" w:tentative="1">
      <w:start w:val="1"/>
      <w:numFmt w:val="lowerLetter"/>
      <w:lvlText w:val="%8."/>
      <w:lvlJc w:val="left"/>
      <w:pPr>
        <w:ind w:left="10645" w:hanging="360"/>
      </w:pPr>
    </w:lvl>
    <w:lvl w:ilvl="8" w:tplc="0415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9">
    <w:nsid w:val="699A097D"/>
    <w:multiLevelType w:val="hybridMultilevel"/>
    <w:tmpl w:val="8108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A7BB1"/>
    <w:multiLevelType w:val="hybridMultilevel"/>
    <w:tmpl w:val="2F0644B4"/>
    <w:lvl w:ilvl="0" w:tplc="5AE812C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55806"/>
    <w:multiLevelType w:val="hybridMultilevel"/>
    <w:tmpl w:val="9D14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C7D7F"/>
    <w:multiLevelType w:val="hybridMultilevel"/>
    <w:tmpl w:val="6FE622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15"/>
  </w:num>
  <w:num w:numId="6">
    <w:abstractNumId w:val="21"/>
  </w:num>
  <w:num w:numId="7">
    <w:abstractNumId w:val="19"/>
  </w:num>
  <w:num w:numId="8">
    <w:abstractNumId w:val="9"/>
  </w:num>
  <w:num w:numId="9">
    <w:abstractNumId w:val="18"/>
  </w:num>
  <w:num w:numId="10">
    <w:abstractNumId w:val="6"/>
  </w:num>
  <w:num w:numId="11">
    <w:abstractNumId w:val="5"/>
  </w:num>
  <w:num w:numId="12">
    <w:abstractNumId w:val="4"/>
  </w:num>
  <w:num w:numId="13">
    <w:abstractNumId w:val="22"/>
  </w:num>
  <w:num w:numId="14">
    <w:abstractNumId w:val="16"/>
  </w:num>
  <w:num w:numId="15">
    <w:abstractNumId w:val="11"/>
  </w:num>
  <w:num w:numId="16">
    <w:abstractNumId w:val="13"/>
  </w:num>
  <w:num w:numId="17">
    <w:abstractNumId w:val="0"/>
  </w:num>
  <w:num w:numId="18">
    <w:abstractNumId w:val="17"/>
  </w:num>
  <w:num w:numId="19">
    <w:abstractNumId w:val="20"/>
  </w:num>
  <w:num w:numId="20">
    <w:abstractNumId w:val="7"/>
  </w:num>
  <w:num w:numId="21">
    <w:abstractNumId w:val="12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457C"/>
    <w:rsid w:val="000234A9"/>
    <w:rsid w:val="0004164B"/>
    <w:rsid w:val="000564E5"/>
    <w:rsid w:val="00076A71"/>
    <w:rsid w:val="0009457C"/>
    <w:rsid w:val="000A4CFD"/>
    <w:rsid w:val="000B5463"/>
    <w:rsid w:val="000F7BF2"/>
    <w:rsid w:val="00127A8C"/>
    <w:rsid w:val="00165705"/>
    <w:rsid w:val="00166DF7"/>
    <w:rsid w:val="00177624"/>
    <w:rsid w:val="001C0DED"/>
    <w:rsid w:val="001C5052"/>
    <w:rsid w:val="001D689C"/>
    <w:rsid w:val="00226E18"/>
    <w:rsid w:val="002A6D5D"/>
    <w:rsid w:val="002B58B9"/>
    <w:rsid w:val="002C1FD1"/>
    <w:rsid w:val="002C753F"/>
    <w:rsid w:val="00330468"/>
    <w:rsid w:val="0034788B"/>
    <w:rsid w:val="003C2839"/>
    <w:rsid w:val="003D0101"/>
    <w:rsid w:val="003D7E28"/>
    <w:rsid w:val="003E4494"/>
    <w:rsid w:val="004546C9"/>
    <w:rsid w:val="004C73AD"/>
    <w:rsid w:val="00565B89"/>
    <w:rsid w:val="005901F4"/>
    <w:rsid w:val="005C742A"/>
    <w:rsid w:val="005F1237"/>
    <w:rsid w:val="005F7006"/>
    <w:rsid w:val="0062377D"/>
    <w:rsid w:val="00636804"/>
    <w:rsid w:val="00644FC4"/>
    <w:rsid w:val="0068359E"/>
    <w:rsid w:val="006C33D7"/>
    <w:rsid w:val="006D3483"/>
    <w:rsid w:val="006F6E3D"/>
    <w:rsid w:val="0072256D"/>
    <w:rsid w:val="00744B1A"/>
    <w:rsid w:val="007465A6"/>
    <w:rsid w:val="0077043A"/>
    <w:rsid w:val="00775904"/>
    <w:rsid w:val="00793DD2"/>
    <w:rsid w:val="007A6386"/>
    <w:rsid w:val="007B6B54"/>
    <w:rsid w:val="007C62EE"/>
    <w:rsid w:val="00810875"/>
    <w:rsid w:val="00830E72"/>
    <w:rsid w:val="00831C3C"/>
    <w:rsid w:val="00841843"/>
    <w:rsid w:val="00874C16"/>
    <w:rsid w:val="00885D57"/>
    <w:rsid w:val="00892A40"/>
    <w:rsid w:val="008A4120"/>
    <w:rsid w:val="008B758A"/>
    <w:rsid w:val="008B7D3B"/>
    <w:rsid w:val="008C5936"/>
    <w:rsid w:val="009217B0"/>
    <w:rsid w:val="00931596"/>
    <w:rsid w:val="0093203C"/>
    <w:rsid w:val="0093504B"/>
    <w:rsid w:val="00935C98"/>
    <w:rsid w:val="00980B97"/>
    <w:rsid w:val="00A51372"/>
    <w:rsid w:val="00A85CC7"/>
    <w:rsid w:val="00A92B2D"/>
    <w:rsid w:val="00AA2F5A"/>
    <w:rsid w:val="00AB08D1"/>
    <w:rsid w:val="00AB2D81"/>
    <w:rsid w:val="00AC6394"/>
    <w:rsid w:val="00AE12CF"/>
    <w:rsid w:val="00AE21AE"/>
    <w:rsid w:val="00AE49E9"/>
    <w:rsid w:val="00AE5BA2"/>
    <w:rsid w:val="00B05783"/>
    <w:rsid w:val="00B316D3"/>
    <w:rsid w:val="00B36696"/>
    <w:rsid w:val="00B443D3"/>
    <w:rsid w:val="00B60367"/>
    <w:rsid w:val="00B62396"/>
    <w:rsid w:val="00B66CAA"/>
    <w:rsid w:val="00BA2217"/>
    <w:rsid w:val="00BE3E1A"/>
    <w:rsid w:val="00BE3EFA"/>
    <w:rsid w:val="00BF2DC5"/>
    <w:rsid w:val="00C01754"/>
    <w:rsid w:val="00C1150F"/>
    <w:rsid w:val="00C1437E"/>
    <w:rsid w:val="00C271C2"/>
    <w:rsid w:val="00C51667"/>
    <w:rsid w:val="00C55952"/>
    <w:rsid w:val="00C63C40"/>
    <w:rsid w:val="00C64D91"/>
    <w:rsid w:val="00C97AA2"/>
    <w:rsid w:val="00CA689B"/>
    <w:rsid w:val="00CC2D2D"/>
    <w:rsid w:val="00CC41DB"/>
    <w:rsid w:val="00CD0BD8"/>
    <w:rsid w:val="00D0455B"/>
    <w:rsid w:val="00D273E7"/>
    <w:rsid w:val="00D35BCD"/>
    <w:rsid w:val="00D476DF"/>
    <w:rsid w:val="00D87F4E"/>
    <w:rsid w:val="00D92D3F"/>
    <w:rsid w:val="00DA0A3E"/>
    <w:rsid w:val="00DF09D3"/>
    <w:rsid w:val="00E44499"/>
    <w:rsid w:val="00E8653C"/>
    <w:rsid w:val="00E86A21"/>
    <w:rsid w:val="00EA6EC9"/>
    <w:rsid w:val="00EB078B"/>
    <w:rsid w:val="00EC0B7F"/>
    <w:rsid w:val="00EC4C02"/>
    <w:rsid w:val="00F00EC7"/>
    <w:rsid w:val="00F10A74"/>
    <w:rsid w:val="00F166E7"/>
    <w:rsid w:val="00F21F1C"/>
    <w:rsid w:val="00F4657B"/>
    <w:rsid w:val="00F528C4"/>
    <w:rsid w:val="00F54B58"/>
    <w:rsid w:val="00F54E14"/>
    <w:rsid w:val="00F56D74"/>
    <w:rsid w:val="00F66C35"/>
    <w:rsid w:val="00F85F6B"/>
    <w:rsid w:val="00FD4972"/>
    <w:rsid w:val="00FE4EB0"/>
    <w:rsid w:val="00FE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03C"/>
  </w:style>
  <w:style w:type="paragraph" w:styleId="Nagwek1">
    <w:name w:val="heading 1"/>
    <w:basedOn w:val="Normalny"/>
    <w:link w:val="Nagwek1Znak"/>
    <w:uiPriority w:val="9"/>
    <w:qFormat/>
    <w:rsid w:val="00F52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5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2D3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68359E"/>
    <w:pPr>
      <w:suppressAutoHyphens/>
      <w:spacing w:after="0" w:line="240" w:lineRule="auto"/>
      <w:ind w:left="540" w:hanging="540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359E"/>
    <w:rPr>
      <w:rFonts w:ascii="Arial" w:eastAsia="Times New Roman" w:hAnsi="Arial" w:cs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528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nhideWhenUsed/>
    <w:rsid w:val="00F5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BF2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FE60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52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5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2D3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68359E"/>
    <w:pPr>
      <w:suppressAutoHyphens/>
      <w:spacing w:after="0" w:line="240" w:lineRule="auto"/>
      <w:ind w:left="540" w:hanging="540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359E"/>
    <w:rPr>
      <w:rFonts w:ascii="Arial" w:eastAsia="Times New Roman" w:hAnsi="Arial" w:cs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528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F5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zuimzp@um.tgo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E14E0-29D5-42A6-BCFA-E42E2ACF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MZUiM</dc:creator>
  <cp:lastModifiedBy>Użytkownik systemu Windows</cp:lastModifiedBy>
  <cp:revision>23</cp:revision>
  <cp:lastPrinted>2018-10-10T08:13:00Z</cp:lastPrinted>
  <dcterms:created xsi:type="dcterms:W3CDTF">2016-05-13T11:13:00Z</dcterms:created>
  <dcterms:modified xsi:type="dcterms:W3CDTF">2018-10-10T08:13:00Z</dcterms:modified>
</cp:coreProperties>
</file>